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51" w:rsidRPr="00001478" w:rsidRDefault="00AD1790" w:rsidP="00F56C58">
      <w:pPr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5014595</wp:posOffset>
                </wp:positionH>
                <wp:positionV relativeFrom="paragraph">
                  <wp:posOffset>-738505</wp:posOffset>
                </wp:positionV>
                <wp:extent cx="876300" cy="3429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D1790" w:rsidRPr="00126CF0" w:rsidRDefault="00AD1790">
                            <w:pPr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126CF0">
                              <w:rPr>
                                <w:rFonts w:hint="eastAsia"/>
                                <w:sz w:val="24"/>
                              </w:rPr>
                              <w:t>資料</w:t>
                            </w:r>
                            <w:r w:rsidRPr="00126CF0">
                              <w:rPr>
                                <w:sz w:val="24"/>
                              </w:rPr>
                              <w:t>1</w:t>
                            </w:r>
                            <w:r w:rsidRPr="00126CF0">
                              <w:rPr>
                                <w:sz w:val="24"/>
                              </w:rPr>
                              <w:t>－</w:t>
                            </w:r>
                            <w:r w:rsidRPr="00126CF0">
                              <w:rPr>
                                <w:sz w:val="24"/>
                              </w:rPr>
                              <w:t>3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4.85pt;margin-top:-58.15pt;width:6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" fillcolor="white [3201]" strokeweight=".5pt">
                <v:textbox>
                  <w:txbxContent>
                    <w:p w:rsidR="00AD1790" w:rsidRPr="00126CF0" w:rsidRDefault="00AD1790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126CF0">
                        <w:rPr>
                          <w:rFonts w:hint="eastAsia"/>
                          <w:sz w:val="24"/>
                        </w:rPr>
                        <w:t>資料</w:t>
                      </w:r>
                      <w:r w:rsidRPr="00126CF0">
                        <w:rPr>
                          <w:sz w:val="24"/>
                        </w:rPr>
                        <w:t>1</w:t>
                      </w:r>
                      <w:r w:rsidRPr="00126CF0">
                        <w:rPr>
                          <w:sz w:val="24"/>
                        </w:rPr>
                        <w:t>－</w:t>
                      </w:r>
                      <w:r w:rsidRPr="00126CF0">
                        <w:rPr>
                          <w:sz w:val="24"/>
                        </w:rPr>
                        <w:t>3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44B50">
        <w:rPr>
          <w:rFonts w:hint="eastAsia"/>
          <w:szCs w:val="21"/>
        </w:rPr>
        <w:t>長期優良住宅の認定申請における</w:t>
      </w:r>
      <w:r w:rsidR="00A62A6C">
        <w:rPr>
          <w:rFonts w:hint="eastAsia"/>
          <w:szCs w:val="21"/>
        </w:rPr>
        <w:t>災害リスクに関する申告</w:t>
      </w:r>
      <w:r w:rsidR="00F5368F">
        <w:rPr>
          <w:rFonts w:hint="eastAsia"/>
          <w:szCs w:val="21"/>
        </w:rPr>
        <w:t>書</w:t>
      </w:r>
    </w:p>
    <w:p w:rsidR="00F56C58" w:rsidRPr="00C57D52" w:rsidRDefault="00FA5BE0" w:rsidP="00FA5BE0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年　月　日</w:t>
      </w:r>
    </w:p>
    <w:p w:rsidR="009E1224" w:rsidRDefault="009E1224" w:rsidP="006E7CBE">
      <w:pPr>
        <w:ind w:firstLineChars="100" w:firstLine="210"/>
        <w:jc w:val="left"/>
        <w:rPr>
          <w:szCs w:val="21"/>
        </w:rPr>
      </w:pPr>
    </w:p>
    <w:p w:rsidR="00F56C58" w:rsidRDefault="00EC2BB2" w:rsidP="006E7CB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熊本県知事　</w:t>
      </w:r>
      <w:r w:rsidR="00F56C58" w:rsidRPr="00001478">
        <w:rPr>
          <w:rFonts w:hint="eastAsia"/>
          <w:szCs w:val="21"/>
        </w:rPr>
        <w:t xml:space="preserve">　様</w:t>
      </w:r>
    </w:p>
    <w:p w:rsidR="00B44B50" w:rsidRDefault="00B44B50" w:rsidP="006E7CBE">
      <w:pPr>
        <w:ind w:firstLineChars="100" w:firstLine="210"/>
        <w:jc w:val="left"/>
        <w:rPr>
          <w:szCs w:val="21"/>
        </w:rPr>
      </w:pPr>
    </w:p>
    <w:p w:rsidR="00B44B50" w:rsidRPr="00001478" w:rsidRDefault="00B44B50" w:rsidP="00B44B50">
      <w:pPr>
        <w:wordWrap w:val="0"/>
        <w:ind w:firstLineChars="100" w:firstLine="210"/>
        <w:jc w:val="right"/>
        <w:rPr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氏名（自署）　　　　　　　　　　</w:t>
      </w:r>
    </w:p>
    <w:p w:rsidR="00F56C58" w:rsidRPr="00001478" w:rsidRDefault="00F56C58" w:rsidP="00F56C58">
      <w:pPr>
        <w:jc w:val="left"/>
        <w:rPr>
          <w:szCs w:val="21"/>
        </w:rPr>
      </w:pPr>
    </w:p>
    <w:p w:rsidR="00CE4B1F" w:rsidRDefault="00345062" w:rsidP="00CE4B1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私は、以下の</w:t>
      </w:r>
      <w:r w:rsidR="009A17A8">
        <w:rPr>
          <w:rFonts w:asciiTheme="minorEastAsia" w:hAnsiTheme="minorEastAsia" w:hint="eastAsia"/>
          <w:szCs w:val="21"/>
        </w:rPr>
        <w:t>認定に関する所在地について</w:t>
      </w:r>
      <w:r w:rsidR="00F5368F">
        <w:rPr>
          <w:rFonts w:asciiTheme="minorEastAsia" w:hAnsiTheme="minorEastAsia" w:hint="eastAsia"/>
          <w:szCs w:val="21"/>
        </w:rPr>
        <w:t>、</w:t>
      </w:r>
      <w:r w:rsidR="006E392E">
        <w:rPr>
          <w:rFonts w:asciiTheme="minorEastAsia" w:hAnsiTheme="minorEastAsia" w:hint="eastAsia"/>
          <w:szCs w:val="21"/>
        </w:rPr>
        <w:t>設計（購入）に先立ちハザードマップ等により災害リスクを確認し</w:t>
      </w:r>
      <w:r w:rsidR="004723B6">
        <w:rPr>
          <w:rFonts w:asciiTheme="minorEastAsia" w:hAnsiTheme="minorEastAsia" w:hint="eastAsia"/>
          <w:szCs w:val="21"/>
        </w:rPr>
        <w:t>ました</w:t>
      </w:r>
      <w:r w:rsidR="006E392E">
        <w:rPr>
          <w:rFonts w:asciiTheme="minorEastAsia" w:hAnsiTheme="minorEastAsia" w:hint="eastAsia"/>
          <w:szCs w:val="21"/>
        </w:rPr>
        <w:t>ことを報告します。</w:t>
      </w:r>
    </w:p>
    <w:p w:rsidR="00CE4B1F" w:rsidRDefault="00CE4B1F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b/>
          <w:kern w:val="0"/>
          <w:szCs w:val="21"/>
        </w:rPr>
      </w:pPr>
    </w:p>
    <w:p w:rsidR="009E1224" w:rsidRDefault="009E1224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b/>
          <w:kern w:val="0"/>
          <w:szCs w:val="21"/>
        </w:rPr>
      </w:pPr>
    </w:p>
    <w:p w:rsidR="00CE4B1F" w:rsidRPr="00B44B50" w:rsidRDefault="00CE4B1F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kern w:val="0"/>
          <w:szCs w:val="21"/>
          <w:u w:val="single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</w:t>
      </w:r>
      <w:r w:rsidR="002E5285" w:rsidRP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>地名地番</w:t>
      </w:r>
      <w:r w:rsidR="00B44B50" w:rsidRP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：　　　　</w:t>
      </w:r>
      <w:r w:rsidR="00B44B50">
        <w:rPr>
          <w:rFonts w:asciiTheme="minorEastAsia" w:hAnsiTheme="minorEastAsia" w:cs="ＭＳ Ｐゴシック" w:hint="eastAsia"/>
          <w:kern w:val="0"/>
          <w:szCs w:val="21"/>
          <w:u w:val="single"/>
        </w:rPr>
        <w:t xml:space="preserve">　　　　　　　　　　　　　　　　　　　　　　　　　</w:t>
      </w:r>
    </w:p>
    <w:p w:rsidR="00F5368F" w:rsidRPr="002E5285" w:rsidRDefault="002E5285" w:rsidP="00CE4B1F">
      <w:pPr>
        <w:widowControl/>
        <w:spacing w:after="30"/>
        <w:ind w:right="1500"/>
        <w:jc w:val="left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b/>
          <w:kern w:val="0"/>
          <w:szCs w:val="21"/>
        </w:rPr>
        <w:t xml:space="preserve">　　</w:t>
      </w:r>
    </w:p>
    <w:p w:rsidR="00CE4B1F" w:rsidRDefault="00BE1C89" w:rsidP="009E1224">
      <w:pPr>
        <w:widowControl/>
        <w:ind w:right="600"/>
        <w:jc w:val="left"/>
        <w:rPr>
          <w:rFonts w:asciiTheme="minorEastAsia" w:hAnsiTheme="minorEastAsia" w:cs="ＭＳ Ｐゴシック"/>
          <w:bCs/>
          <w:spacing w:val="24"/>
          <w:kern w:val="0"/>
          <w:szCs w:val="21"/>
        </w:rPr>
      </w:pPr>
      <w:r>
        <w:rPr>
          <w:rFonts w:asciiTheme="minorEastAsia" w:hAnsiTheme="minorEastAsia" w:cs="ＭＳ Ｐゴシック" w:hint="eastAsia"/>
          <w:bCs/>
          <w:spacing w:val="24"/>
          <w:kern w:val="0"/>
          <w:szCs w:val="21"/>
        </w:rPr>
        <w:t xml:space="preserve">　 </w:t>
      </w:r>
    </w:p>
    <w:p w:rsidR="00B44B50" w:rsidRDefault="00B44B50" w:rsidP="009E1224">
      <w:pPr>
        <w:widowControl/>
        <w:ind w:right="600"/>
        <w:jc w:val="left"/>
        <w:rPr>
          <w:rFonts w:asciiTheme="minorEastAsia" w:hAnsiTheme="minorEastAsia" w:cs="ＭＳ Ｐゴシック"/>
          <w:bCs/>
          <w:spacing w:val="24"/>
          <w:kern w:val="0"/>
          <w:szCs w:val="21"/>
        </w:rPr>
      </w:pPr>
    </w:p>
    <w:p w:rsidR="0064280D" w:rsidRDefault="00BE1C89" w:rsidP="009E1224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9E1224">
        <w:rPr>
          <w:rFonts w:asciiTheme="minorEastAsia" w:hAnsiTheme="minorEastAsia" w:cs="ＭＳ Ｐゴシック" w:hint="eastAsia"/>
          <w:kern w:val="0"/>
          <w:szCs w:val="21"/>
        </w:rPr>
        <w:t>分譲住宅の場合、譲受人決定時の変更申請に添付ください。</w:t>
      </w:r>
    </w:p>
    <w:p w:rsidR="009E1224" w:rsidRDefault="00BE1C89" w:rsidP="009E1224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9E1224">
        <w:rPr>
          <w:rFonts w:asciiTheme="minorEastAsia" w:hAnsiTheme="minorEastAsia" w:cs="ＭＳ Ｐゴシック" w:hint="eastAsia"/>
          <w:kern w:val="0"/>
          <w:szCs w:val="21"/>
        </w:rPr>
        <w:t>区分所有住宅の場合、部屋ごとに1枚作成し、管理者等が譲受人決定時の変更申請をする</w:t>
      </w:r>
    </w:p>
    <w:p w:rsidR="009E1224" w:rsidRDefault="009E1224" w:rsidP="009E1224">
      <w:pPr>
        <w:widowControl/>
        <w:tabs>
          <w:tab w:val="left" w:pos="8504"/>
        </w:tabs>
        <w:ind w:leftChars="300" w:left="77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場合に添付ください。地名地番には</w:t>
      </w:r>
      <w:r w:rsidRPr="009E1224">
        <w:rPr>
          <w:rFonts w:asciiTheme="minorEastAsia" w:hAnsiTheme="minorEastAsia" w:cs="ＭＳ Ｐゴシック" w:hint="eastAsia"/>
          <w:kern w:val="0"/>
          <w:szCs w:val="21"/>
        </w:rPr>
        <w:t>部屋番号まで記入</w:t>
      </w:r>
      <w:r>
        <w:rPr>
          <w:rFonts w:asciiTheme="minorEastAsia" w:hAnsiTheme="minorEastAsia" w:cs="ＭＳ Ｐゴシック" w:hint="eastAsia"/>
          <w:kern w:val="0"/>
          <w:szCs w:val="21"/>
        </w:rPr>
        <w:t>し、認定に関する全住戸の区分所有</w:t>
      </w:r>
    </w:p>
    <w:p w:rsidR="00BE1C89" w:rsidRDefault="009E1224" w:rsidP="009E1224">
      <w:pPr>
        <w:widowControl/>
        <w:tabs>
          <w:tab w:val="left" w:pos="8504"/>
        </w:tabs>
        <w:ind w:leftChars="300" w:left="630" w:right="1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者分の報告書を添付ください。</w:t>
      </w:r>
    </w:p>
    <w:p w:rsidR="00BE1C89" w:rsidRPr="009E1224" w:rsidRDefault="00BE1C89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:rsidR="00BE1C89" w:rsidRDefault="00BE1C89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:rsidR="00B44B50" w:rsidRDefault="00B44B50" w:rsidP="00CC4315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:rsidR="00BE1C89" w:rsidRDefault="00B44B50" w:rsidP="00B44B50">
      <w:pPr>
        <w:widowControl/>
        <w:tabs>
          <w:tab w:val="left" w:pos="8504"/>
        </w:tabs>
        <w:ind w:right="140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175895</wp:posOffset>
                </wp:positionH>
                <wp:positionV relativeFrom="paragraph">
                  <wp:posOffset>185420</wp:posOffset>
                </wp:positionV>
                <wp:extent cx="5580380" cy="3886200"/>
                <wp:effectExtent l="0" t="0" r="2032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380" cy="3886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7675B" id="正方形/長方形 1" o:spid="_x0000_s1026" style="position:absolute;left:0;text-align:left;margin-left:13.85pt;margin-top:14.6pt;width:439.4pt;height:306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" filled="f" strokecolor="black [3213]" strokeweight="1pt"/>
            </w:pict>
          </mc:Fallback>
        </mc:AlternateContent>
      </w:r>
    </w:p>
    <w:p w:rsidR="009E1224" w:rsidRPr="00B44B50" w:rsidRDefault="00B44B50" w:rsidP="00B44B50">
      <w:pPr>
        <w:widowControl/>
        <w:tabs>
          <w:tab w:val="left" w:pos="8504"/>
        </w:tabs>
        <w:ind w:leftChars="200" w:left="896" w:right="140" w:hangingChars="170" w:hanging="476"/>
        <w:rPr>
          <w:rFonts w:asciiTheme="minorEastAsia" w:hAnsiTheme="minorEastAsia" w:cs="ＭＳ Ｐゴシック"/>
          <w:kern w:val="0"/>
          <w:sz w:val="28"/>
          <w:szCs w:val="21"/>
        </w:rPr>
      </w:pPr>
      <w:r>
        <w:rPr>
          <w:rFonts w:asciiTheme="minorEastAsia" w:hAnsiTheme="minorEastAsia" w:cs="ＭＳ Ｐゴシック" w:hint="eastAsia"/>
          <w:kern w:val="0"/>
          <w:sz w:val="28"/>
          <w:szCs w:val="21"/>
        </w:rPr>
        <w:t>申請者の皆さまへ</w:t>
      </w:r>
    </w:p>
    <w:p w:rsidR="0064280D" w:rsidRDefault="00BE1C89" w:rsidP="004723B6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〇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="004723B6">
        <w:rPr>
          <w:rFonts w:asciiTheme="minorEastAsia" w:hAnsiTheme="minorEastAsia" w:cs="ＭＳ Ｐゴシック" w:hint="eastAsia"/>
          <w:kern w:val="0"/>
          <w:szCs w:val="21"/>
        </w:rPr>
        <w:t>法令上</w:t>
      </w:r>
      <w:r w:rsidR="00BD7556">
        <w:rPr>
          <w:rFonts w:asciiTheme="minorEastAsia" w:hAnsiTheme="minorEastAsia" w:cs="ＭＳ Ｐゴシック" w:hint="eastAsia"/>
          <w:kern w:val="0"/>
          <w:szCs w:val="21"/>
        </w:rPr>
        <w:t>規制がない区域も含め</w:t>
      </w:r>
      <w:r w:rsidR="004723B6">
        <w:rPr>
          <w:rFonts w:asciiTheme="minorEastAsia" w:hAnsiTheme="minorEastAsia" w:cs="ＭＳ Ｐゴシック" w:hint="eastAsia"/>
          <w:kern w:val="0"/>
          <w:szCs w:val="21"/>
        </w:rPr>
        <w:t>、洪水や土砂災害など、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>災害リスクのある敷地はできるだけ</w:t>
      </w:r>
      <w:r w:rsidR="00CC4315">
        <w:rPr>
          <w:rFonts w:asciiTheme="minorEastAsia" w:hAnsiTheme="minorEastAsia" w:cs="ＭＳ Ｐゴシック" w:hint="eastAsia"/>
          <w:kern w:val="0"/>
          <w:szCs w:val="21"/>
        </w:rPr>
        <w:t>避けるようにしましょう。</w:t>
      </w:r>
    </w:p>
    <w:p w:rsid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【次の区域は原則認定しません】</w:t>
      </w:r>
    </w:p>
    <w:p w:rsid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地すべり防止区域、急傾斜地崩壊危険区域、土砂災害特別警戒区域、災害危険区域</w:t>
      </w:r>
    </w:p>
    <w:p w:rsidR="004723B6" w:rsidRPr="004723B6" w:rsidRDefault="004723B6" w:rsidP="00CC4315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【その他、一定の災害リスクが想定される区域（例）】</w:t>
      </w:r>
    </w:p>
    <w:p w:rsidR="004723B6" w:rsidRDefault="004723B6" w:rsidP="00BD7556">
      <w:pPr>
        <w:widowControl/>
        <w:tabs>
          <w:tab w:val="left" w:pos="8504"/>
        </w:tabs>
        <w:ind w:leftChars="200" w:left="567" w:right="140" w:hangingChars="70" w:hanging="14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 xml:space="preserve">　洪水浸水想定区域、高潮浸水想定区域、</w:t>
      </w:r>
      <w:r w:rsidR="00BD7556">
        <w:rPr>
          <w:rFonts w:asciiTheme="minorEastAsia" w:hAnsiTheme="minorEastAsia" w:cs="ＭＳ Ｐゴシック" w:hint="eastAsia"/>
          <w:kern w:val="0"/>
          <w:szCs w:val="21"/>
        </w:rPr>
        <w:t>土砂災害警戒区域</w:t>
      </w:r>
      <w:r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</w:p>
    <w:p w:rsidR="0064280D" w:rsidRDefault="0064280D" w:rsidP="006E392E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</w:p>
    <w:p w:rsidR="006E392E" w:rsidRPr="00B969FB" w:rsidRDefault="00BE1C89" w:rsidP="006E392E">
      <w:pPr>
        <w:widowControl/>
        <w:tabs>
          <w:tab w:val="left" w:pos="8504"/>
        </w:tabs>
        <w:ind w:leftChars="200" w:left="777" w:right="140" w:hangingChars="170" w:hanging="357"/>
        <w:rPr>
          <w:rFonts w:asciiTheme="minorEastAsia" w:hAnsiTheme="minorEastAsia" w:cs="ＭＳ Ｐゴシック"/>
          <w:kern w:val="0"/>
          <w:szCs w:val="21"/>
        </w:rPr>
      </w:pPr>
      <w:r>
        <w:rPr>
          <w:rFonts w:asciiTheme="minorEastAsia" w:hAnsiTheme="minorEastAsia" w:cs="ＭＳ Ｐゴシック" w:hint="eastAsia"/>
          <w:kern w:val="0"/>
          <w:szCs w:val="21"/>
        </w:rPr>
        <w:t>〇</w:t>
      </w:r>
      <w:r w:rsidR="006E392E">
        <w:rPr>
          <w:rFonts w:asciiTheme="minorEastAsia" w:hAnsiTheme="minorEastAsia" w:cs="ＭＳ Ｐゴシック" w:hint="eastAsia"/>
          <w:kern w:val="0"/>
          <w:szCs w:val="21"/>
        </w:rPr>
        <w:t xml:space="preserve">　敷地の災害リスクを把握することで、万が一災害が発生した際を想定し、事前に避難計画を立てるなど、命を守る行動がとれるようになります</w:t>
      </w:r>
      <w:r w:rsidR="006E392E" w:rsidRPr="00B969FB">
        <w:rPr>
          <w:rFonts w:asciiTheme="minorEastAsia" w:hAnsiTheme="minorEastAsia" w:cs="ＭＳ Ｐゴシック" w:hint="eastAsia"/>
          <w:kern w:val="0"/>
          <w:szCs w:val="21"/>
        </w:rPr>
        <w:t>。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「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マイタイムライン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※」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の作成などを通し、どのタイミングで、何を持って、どこに避難するかなど事前に家族</w:t>
      </w:r>
      <w:r w:rsidR="000E0D67" w:rsidRPr="00B969FB">
        <w:rPr>
          <w:rFonts w:asciiTheme="minorEastAsia" w:hAnsiTheme="minorEastAsia" w:cs="ＭＳ Ｐゴシック" w:hint="eastAsia"/>
          <w:kern w:val="0"/>
          <w:szCs w:val="21"/>
        </w:rPr>
        <w:t>等</w:t>
      </w:r>
      <w:r w:rsidR="00CC4315" w:rsidRPr="00B969FB">
        <w:rPr>
          <w:rFonts w:asciiTheme="minorEastAsia" w:hAnsiTheme="minorEastAsia" w:cs="ＭＳ Ｐゴシック" w:hint="eastAsia"/>
          <w:kern w:val="0"/>
          <w:szCs w:val="21"/>
        </w:rPr>
        <w:t>で話し合っておきましょう。</w:t>
      </w:r>
    </w:p>
    <w:p w:rsidR="00B44B50" w:rsidRDefault="00B44B50" w:rsidP="000E0D67">
      <w:pPr>
        <w:widowControl/>
        <w:tabs>
          <w:tab w:val="left" w:pos="8504"/>
        </w:tabs>
        <w:ind w:leftChars="200" w:left="1092" w:right="140" w:hangingChars="320" w:hanging="672"/>
        <w:rPr>
          <w:rFonts w:asciiTheme="minorEastAsia" w:hAnsiTheme="minorEastAsia" w:cs="ＭＳ Ｐゴシック"/>
          <w:kern w:val="0"/>
          <w:szCs w:val="21"/>
        </w:rPr>
      </w:pPr>
    </w:p>
    <w:p w:rsidR="00B44B50" w:rsidRDefault="000E0D67" w:rsidP="000E0D67">
      <w:pPr>
        <w:widowControl/>
        <w:tabs>
          <w:tab w:val="left" w:pos="8504"/>
        </w:tabs>
        <w:ind w:leftChars="200" w:left="1092" w:right="140" w:hangingChars="320" w:hanging="672"/>
        <w:rPr>
          <w:rFonts w:asciiTheme="minorEastAsia" w:hAnsiTheme="minorEastAsia" w:cs="ＭＳ Ｐゴシック"/>
          <w:kern w:val="0"/>
          <w:szCs w:val="21"/>
        </w:rPr>
      </w:pPr>
      <w:r w:rsidRPr="00B969FB">
        <w:rPr>
          <w:rFonts w:asciiTheme="minorEastAsia" w:hAnsiTheme="minorEastAsia" w:cs="ＭＳ Ｐゴシック" w:hint="eastAsia"/>
          <w:kern w:val="0"/>
          <w:szCs w:val="21"/>
        </w:rPr>
        <w:t>※</w:t>
      </w:r>
      <w:r w:rsidR="00B44B50">
        <w:rPr>
          <w:rFonts w:asciiTheme="minorEastAsia" w:hAnsiTheme="minorEastAsia" w:cs="ＭＳ Ｐゴシック" w:hint="eastAsia"/>
          <w:kern w:val="0"/>
          <w:szCs w:val="21"/>
        </w:rPr>
        <w:t xml:space="preserve">　</w:t>
      </w:r>
      <w:r w:rsidRPr="00B969FB">
        <w:rPr>
          <w:rFonts w:asciiTheme="minorEastAsia" w:hAnsiTheme="minorEastAsia" w:cs="ＭＳ Ｐゴシック" w:hint="eastAsia"/>
          <w:kern w:val="0"/>
          <w:szCs w:val="21"/>
        </w:rPr>
        <w:t>マイタイムラインとは、大雨や台風などの自然災害から身を守るために、あらかじめ</w:t>
      </w:r>
    </w:p>
    <w:p w:rsidR="000E0D67" w:rsidRPr="00B969FB" w:rsidRDefault="000E0D67" w:rsidP="00B44B50">
      <w:pPr>
        <w:widowControl/>
        <w:tabs>
          <w:tab w:val="left" w:pos="8504"/>
        </w:tabs>
        <w:ind w:leftChars="400" w:left="1092" w:right="140" w:hangingChars="120" w:hanging="252"/>
        <w:rPr>
          <w:rFonts w:asciiTheme="minorEastAsia" w:hAnsiTheme="minorEastAsia" w:cs="ＭＳ Ｐゴシック"/>
          <w:kern w:val="0"/>
          <w:szCs w:val="21"/>
        </w:rPr>
      </w:pPr>
      <w:r w:rsidRPr="00B969FB">
        <w:rPr>
          <w:rFonts w:asciiTheme="minorEastAsia" w:hAnsiTheme="minorEastAsia" w:cs="ＭＳ Ｐゴシック" w:hint="eastAsia"/>
          <w:kern w:val="0"/>
          <w:szCs w:val="21"/>
        </w:rPr>
        <w:t>一人ひとりの避難行動や持ち出し品等の準備物をまとめておく「防災行動計画」です。</w:t>
      </w:r>
    </w:p>
    <w:sectPr w:rsidR="000E0D67" w:rsidRPr="00B969FB" w:rsidSect="002C12F2">
      <w:headerReference w:type="default" r:id="rId8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C88" w:rsidRDefault="00C33C88" w:rsidP="0033274D">
      <w:r>
        <w:separator/>
      </w:r>
    </w:p>
  </w:endnote>
  <w:endnote w:type="continuationSeparator" w:id="0">
    <w:p w:rsidR="00C33C88" w:rsidRDefault="00C33C88" w:rsidP="0033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C88" w:rsidRDefault="00C33C88" w:rsidP="0033274D">
      <w:r>
        <w:separator/>
      </w:r>
    </w:p>
  </w:footnote>
  <w:footnote w:type="continuationSeparator" w:id="0">
    <w:p w:rsidR="00C33C88" w:rsidRDefault="00C33C88" w:rsidP="00332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C88" w:rsidRDefault="00C33C88" w:rsidP="0033274D">
    <w:pPr>
      <w:pStyle w:val="a3"/>
      <w:jc w:val="right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C041C33"/>
    <w:multiLevelType w:val="multilevel"/>
    <w:tmpl w:val="EAD80C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6732BA"/>
    <w:multiLevelType w:val="multilevel"/>
    <w:tmpl w:val="93CA45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58"/>
    <w:rsid w:val="00001478"/>
    <w:rsid w:val="00006DE3"/>
    <w:rsid w:val="00051351"/>
    <w:rsid w:val="0006601B"/>
    <w:rsid w:val="000E0D67"/>
    <w:rsid w:val="00126CF0"/>
    <w:rsid w:val="00140430"/>
    <w:rsid w:val="002015BE"/>
    <w:rsid w:val="002C12F2"/>
    <w:rsid w:val="002E5285"/>
    <w:rsid w:val="0032568F"/>
    <w:rsid w:val="0033274D"/>
    <w:rsid w:val="003344EA"/>
    <w:rsid w:val="00334785"/>
    <w:rsid w:val="00345062"/>
    <w:rsid w:val="00422EC5"/>
    <w:rsid w:val="004723B6"/>
    <w:rsid w:val="00617E68"/>
    <w:rsid w:val="0064280D"/>
    <w:rsid w:val="006857F0"/>
    <w:rsid w:val="006E392E"/>
    <w:rsid w:val="006E7CBE"/>
    <w:rsid w:val="008B5F71"/>
    <w:rsid w:val="009A17A8"/>
    <w:rsid w:val="009E1224"/>
    <w:rsid w:val="00A02899"/>
    <w:rsid w:val="00A03F61"/>
    <w:rsid w:val="00A57803"/>
    <w:rsid w:val="00A62A6C"/>
    <w:rsid w:val="00AD1790"/>
    <w:rsid w:val="00AD3E38"/>
    <w:rsid w:val="00B44B50"/>
    <w:rsid w:val="00B969FB"/>
    <w:rsid w:val="00BD1B7B"/>
    <w:rsid w:val="00BD7556"/>
    <w:rsid w:val="00BE1C89"/>
    <w:rsid w:val="00C33C88"/>
    <w:rsid w:val="00C57D52"/>
    <w:rsid w:val="00C9455A"/>
    <w:rsid w:val="00CC4315"/>
    <w:rsid w:val="00CE4B1F"/>
    <w:rsid w:val="00E66298"/>
    <w:rsid w:val="00EC2BB2"/>
    <w:rsid w:val="00EF14E0"/>
    <w:rsid w:val="00F31AEC"/>
    <w:rsid w:val="00F5368F"/>
    <w:rsid w:val="00F56C58"/>
    <w:rsid w:val="00FA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D94F57D5-8D65-4933-BD7B-5D330E4A4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74D"/>
  </w:style>
  <w:style w:type="paragraph" w:styleId="a5">
    <w:name w:val="footer"/>
    <w:basedOn w:val="a"/>
    <w:link w:val="a6"/>
    <w:uiPriority w:val="99"/>
    <w:unhideWhenUsed/>
    <w:rsid w:val="003327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74D"/>
  </w:style>
  <w:style w:type="table" w:styleId="a7">
    <w:name w:val="Table Grid"/>
    <w:basedOn w:val="a1"/>
    <w:uiPriority w:val="59"/>
    <w:rsid w:val="00C3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9A17A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2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953">
                  <w:marLeft w:val="150"/>
                  <w:marRight w:val="150"/>
                  <w:marTop w:val="150"/>
                  <w:marBottom w:val="150"/>
                  <w:divBdr>
                    <w:top w:val="single" w:sz="6" w:space="0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86004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5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CFF49-2574-4ECB-AB60-180A10036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8</cp:revision>
  <cp:lastPrinted>2022-01-07T09:34:00Z</cp:lastPrinted>
  <dcterms:created xsi:type="dcterms:W3CDTF">2021-12-23T00:33:00Z</dcterms:created>
  <dcterms:modified xsi:type="dcterms:W3CDTF">2022-01-07T09:34:00Z</dcterms:modified>
</cp:coreProperties>
</file>